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vertAnchor="text" w:horzAnchor="margin" w:tblpX="284" w:tblpY="401"/>
        <w:tblOverlap w:val="never"/>
        <w:tblW w:w="150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13"/>
        <w:gridCol w:w="7513"/>
      </w:tblGrid>
      <w:tr w:rsidR="00CB4DE2" w:rsidTr="00F56E67">
        <w:tc>
          <w:tcPr>
            <w:tcW w:w="7513" w:type="dxa"/>
          </w:tcPr>
          <w:p w:rsidR="00CB4DE2" w:rsidRDefault="00CB4DE2" w:rsidP="00F56E67">
            <w:pPr>
              <w:spacing w:line="240" w:lineRule="auto"/>
              <w:jc w:val="center"/>
              <w:rPr>
                <w:sz w:val="28"/>
                <w:szCs w:val="28"/>
              </w:rPr>
            </w:pPr>
            <w:r w:rsidRPr="00CB4DE2">
              <w:rPr>
                <w:b/>
                <w:color w:val="FF0000"/>
                <w:sz w:val="28"/>
                <w:szCs w:val="28"/>
              </w:rPr>
              <w:t>Домашнее задание по теме «</w:t>
            </w:r>
            <w:r w:rsidR="00EF6A41">
              <w:rPr>
                <w:b/>
                <w:color w:val="FF0000"/>
                <w:sz w:val="28"/>
                <w:szCs w:val="28"/>
              </w:rPr>
              <w:t>Осень</w:t>
            </w:r>
            <w:r w:rsidRPr="00CB4DE2">
              <w:rPr>
                <w:b/>
                <w:color w:val="FF0000"/>
                <w:sz w:val="28"/>
                <w:szCs w:val="28"/>
              </w:rPr>
              <w:t>»</w:t>
            </w:r>
          </w:p>
          <w:p w:rsidR="004301CF" w:rsidRDefault="004563CC" w:rsidP="00F56E67">
            <w:pPr>
              <w:spacing w:line="240" w:lineRule="auto"/>
              <w:ind w:right="229"/>
              <w:jc w:val="both"/>
              <w:rPr>
                <w:sz w:val="28"/>
                <w:szCs w:val="28"/>
              </w:rPr>
            </w:pPr>
            <w:r w:rsidRPr="004563CC">
              <w:rPr>
                <w:b/>
                <w:sz w:val="28"/>
                <w:szCs w:val="28"/>
              </w:rPr>
              <w:t xml:space="preserve">Задание </w:t>
            </w:r>
            <w:r w:rsidR="00CB4DE2" w:rsidRPr="004563CC">
              <w:rPr>
                <w:b/>
                <w:sz w:val="28"/>
                <w:szCs w:val="28"/>
              </w:rPr>
              <w:t>1.</w:t>
            </w:r>
            <w:r w:rsidR="0032128A">
              <w:rPr>
                <w:sz w:val="28"/>
                <w:szCs w:val="28"/>
              </w:rPr>
              <w:t xml:space="preserve"> </w:t>
            </w:r>
            <w:r w:rsidR="00EF6A41">
              <w:rPr>
                <w:sz w:val="28"/>
                <w:szCs w:val="28"/>
              </w:rPr>
              <w:t xml:space="preserve">Побеседуйте с ребенком о времени года – осень. Повторите несколько раз слово «осень». </w:t>
            </w:r>
          </w:p>
          <w:p w:rsidR="00CB4DE2" w:rsidRPr="004563CC" w:rsidRDefault="00EF6A41" w:rsidP="00F56E67">
            <w:pPr>
              <w:spacing w:line="240" w:lineRule="auto"/>
              <w:ind w:right="229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Закрепите в речи ответ на вопрос: какое сейчас время года? («Сейчас </w:t>
            </w:r>
            <w:r w:rsidR="004301CF">
              <w:rPr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сень»)</w:t>
            </w:r>
          </w:p>
          <w:p w:rsidR="004301CF" w:rsidRDefault="004563CC" w:rsidP="00F56E67">
            <w:pPr>
              <w:spacing w:line="240" w:lineRule="auto"/>
              <w:ind w:right="229"/>
              <w:jc w:val="both"/>
              <w:rPr>
                <w:sz w:val="28"/>
                <w:szCs w:val="28"/>
              </w:rPr>
            </w:pPr>
            <w:r w:rsidRPr="002B58AE">
              <w:rPr>
                <w:b/>
                <w:sz w:val="28"/>
                <w:szCs w:val="28"/>
              </w:rPr>
              <w:t xml:space="preserve">Задание 2. </w:t>
            </w:r>
            <w:r w:rsidR="00EF6A41" w:rsidRPr="00EF6A41">
              <w:rPr>
                <w:sz w:val="28"/>
                <w:szCs w:val="28"/>
              </w:rPr>
              <w:t>По</w:t>
            </w:r>
            <w:r w:rsidR="00EF6A41">
              <w:rPr>
                <w:sz w:val="28"/>
                <w:szCs w:val="28"/>
              </w:rPr>
              <w:t xml:space="preserve">наблюдайте за осенними явлениями </w:t>
            </w:r>
            <w:r w:rsidR="000D54B4">
              <w:rPr>
                <w:sz w:val="28"/>
                <w:szCs w:val="28"/>
              </w:rPr>
              <w:t xml:space="preserve">в </w:t>
            </w:r>
            <w:r w:rsidR="00EF6A41">
              <w:rPr>
                <w:sz w:val="28"/>
                <w:szCs w:val="28"/>
              </w:rPr>
              <w:t>природ</w:t>
            </w:r>
            <w:r w:rsidR="000D54B4">
              <w:rPr>
                <w:sz w:val="28"/>
                <w:szCs w:val="28"/>
              </w:rPr>
              <w:t xml:space="preserve">е. </w:t>
            </w:r>
          </w:p>
          <w:p w:rsidR="000D54B4" w:rsidRDefault="000D54B4" w:rsidP="00F56E67">
            <w:pPr>
              <w:spacing w:line="240" w:lineRule="auto"/>
              <w:ind w:right="229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Расскажите о приметах осени:</w:t>
            </w:r>
            <w:r w:rsidR="004301CF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На улице холодно, пасмурно.</w:t>
            </w:r>
            <w:r w:rsidR="004301CF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Часто идут дожди.</w:t>
            </w:r>
            <w:r w:rsidR="004301CF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Дует ветер.</w:t>
            </w:r>
            <w:r w:rsidR="004301CF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Листья на деревьях стали желтыми, красными, они опадают, начинается листопад.</w:t>
            </w:r>
            <w:r w:rsidR="004301CF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Птицы улетают в теплые края.</w:t>
            </w:r>
            <w:r w:rsidR="004301CF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В садах и огородах люди собирают урожай овощей и фруктов.</w:t>
            </w:r>
            <w:r w:rsidR="004301CF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Люди надевают теплую одежду.</w:t>
            </w:r>
          </w:p>
          <w:p w:rsidR="004301CF" w:rsidRDefault="004563CC" w:rsidP="004301CF">
            <w:pPr>
              <w:spacing w:line="240" w:lineRule="auto"/>
              <w:ind w:left="126" w:right="414"/>
              <w:jc w:val="both"/>
              <w:rPr>
                <w:sz w:val="28"/>
                <w:szCs w:val="28"/>
              </w:rPr>
            </w:pPr>
            <w:r w:rsidRPr="004563CC">
              <w:rPr>
                <w:b/>
                <w:sz w:val="28"/>
                <w:szCs w:val="28"/>
              </w:rPr>
              <w:t xml:space="preserve">Задание 3. </w:t>
            </w:r>
            <w:r w:rsidR="004301CF">
              <w:rPr>
                <w:sz w:val="28"/>
                <w:szCs w:val="28"/>
              </w:rPr>
              <w:t xml:space="preserve"> </w:t>
            </w:r>
            <w:r w:rsidR="004301CF">
              <w:rPr>
                <w:sz w:val="28"/>
                <w:szCs w:val="28"/>
              </w:rPr>
              <w:t>Игра «Закончи предложение»</w:t>
            </w:r>
          </w:p>
          <w:p w:rsidR="00CB4DE2" w:rsidRDefault="004301CF" w:rsidP="00F56E67">
            <w:pPr>
              <w:spacing w:line="240" w:lineRule="auto"/>
              <w:ind w:right="229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Осенью часто идет … </w:t>
            </w:r>
            <w:r w:rsidRPr="004301CF">
              <w:rPr>
                <w:i/>
                <w:sz w:val="28"/>
                <w:szCs w:val="28"/>
              </w:rPr>
              <w:t>(дождь).</w:t>
            </w:r>
          </w:p>
          <w:p w:rsidR="004301CF" w:rsidRDefault="004301CF" w:rsidP="00F56E67">
            <w:pPr>
              <w:spacing w:line="240" w:lineRule="auto"/>
              <w:ind w:right="229"/>
              <w:jc w:val="both"/>
              <w:rPr>
                <w:i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Дует холодный, сильный … </w:t>
            </w:r>
            <w:r w:rsidRPr="004301CF">
              <w:rPr>
                <w:i/>
                <w:sz w:val="28"/>
                <w:szCs w:val="28"/>
              </w:rPr>
              <w:t>(ветер).</w:t>
            </w:r>
          </w:p>
          <w:p w:rsidR="004301CF" w:rsidRDefault="004301CF" w:rsidP="00F56E67">
            <w:pPr>
              <w:spacing w:line="240" w:lineRule="auto"/>
              <w:ind w:right="229"/>
              <w:jc w:val="both"/>
              <w:rPr>
                <w:i/>
                <w:sz w:val="28"/>
                <w:szCs w:val="28"/>
              </w:rPr>
            </w:pPr>
            <w:r>
              <w:rPr>
                <w:sz w:val="28"/>
                <w:szCs w:val="28"/>
              </w:rPr>
              <w:t>Листья на деревьях стали</w:t>
            </w:r>
            <w:r>
              <w:rPr>
                <w:sz w:val="28"/>
                <w:szCs w:val="28"/>
              </w:rPr>
              <w:t xml:space="preserve"> …</w:t>
            </w:r>
            <w:r>
              <w:rPr>
                <w:sz w:val="28"/>
                <w:szCs w:val="28"/>
              </w:rPr>
              <w:t xml:space="preserve"> </w:t>
            </w:r>
            <w:r w:rsidRPr="004301CF">
              <w:rPr>
                <w:i/>
                <w:sz w:val="28"/>
                <w:szCs w:val="28"/>
              </w:rPr>
              <w:t>(</w:t>
            </w:r>
            <w:r w:rsidRPr="004301CF">
              <w:rPr>
                <w:i/>
                <w:sz w:val="28"/>
                <w:szCs w:val="28"/>
              </w:rPr>
              <w:t>желтыми, красными</w:t>
            </w:r>
            <w:r w:rsidRPr="004301CF">
              <w:rPr>
                <w:i/>
                <w:sz w:val="28"/>
                <w:szCs w:val="28"/>
              </w:rPr>
              <w:t>)</w:t>
            </w:r>
            <w:r>
              <w:rPr>
                <w:sz w:val="28"/>
                <w:szCs w:val="28"/>
              </w:rPr>
              <w:t xml:space="preserve">, они </w:t>
            </w:r>
            <w:r>
              <w:rPr>
                <w:sz w:val="28"/>
                <w:szCs w:val="28"/>
              </w:rPr>
              <w:t xml:space="preserve">… </w:t>
            </w:r>
            <w:r w:rsidRPr="004301CF">
              <w:rPr>
                <w:i/>
                <w:sz w:val="28"/>
                <w:szCs w:val="28"/>
              </w:rPr>
              <w:t>(</w:t>
            </w:r>
            <w:r w:rsidRPr="004301CF">
              <w:rPr>
                <w:i/>
                <w:sz w:val="28"/>
                <w:szCs w:val="28"/>
              </w:rPr>
              <w:t>опадают</w:t>
            </w:r>
            <w:r w:rsidRPr="004301CF">
              <w:rPr>
                <w:i/>
                <w:sz w:val="28"/>
                <w:szCs w:val="28"/>
              </w:rPr>
              <w:t>)</w:t>
            </w:r>
            <w:r w:rsidRPr="004301CF">
              <w:rPr>
                <w:i/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 xml:space="preserve"> начинается </w:t>
            </w:r>
            <w:r>
              <w:rPr>
                <w:sz w:val="28"/>
                <w:szCs w:val="28"/>
              </w:rPr>
              <w:t xml:space="preserve">… </w:t>
            </w:r>
            <w:r w:rsidRPr="004301CF">
              <w:rPr>
                <w:i/>
                <w:sz w:val="28"/>
                <w:szCs w:val="28"/>
              </w:rPr>
              <w:t>(</w:t>
            </w:r>
            <w:r w:rsidRPr="004301CF">
              <w:rPr>
                <w:i/>
                <w:sz w:val="28"/>
                <w:szCs w:val="28"/>
              </w:rPr>
              <w:t>листопад</w:t>
            </w:r>
            <w:r w:rsidRPr="004301CF">
              <w:rPr>
                <w:i/>
                <w:sz w:val="28"/>
                <w:szCs w:val="28"/>
              </w:rPr>
              <w:t>)</w:t>
            </w:r>
            <w:r w:rsidRPr="004301CF">
              <w:rPr>
                <w:i/>
                <w:sz w:val="28"/>
                <w:szCs w:val="28"/>
              </w:rPr>
              <w:t>.</w:t>
            </w:r>
          </w:p>
          <w:p w:rsidR="004301CF" w:rsidRDefault="004301CF" w:rsidP="004301CF">
            <w:pPr>
              <w:spacing w:line="240" w:lineRule="auto"/>
              <w:ind w:right="229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Птицы улетают в </w:t>
            </w:r>
            <w:r>
              <w:rPr>
                <w:sz w:val="28"/>
                <w:szCs w:val="28"/>
              </w:rPr>
              <w:t>… (</w:t>
            </w:r>
            <w:r>
              <w:rPr>
                <w:sz w:val="28"/>
                <w:szCs w:val="28"/>
              </w:rPr>
              <w:t>теплые края</w:t>
            </w:r>
            <w:r>
              <w:rPr>
                <w:sz w:val="28"/>
                <w:szCs w:val="28"/>
              </w:rPr>
              <w:t>)</w:t>
            </w:r>
            <w:r>
              <w:rPr>
                <w:sz w:val="28"/>
                <w:szCs w:val="28"/>
              </w:rPr>
              <w:t xml:space="preserve">. </w:t>
            </w:r>
          </w:p>
          <w:p w:rsidR="004301CF" w:rsidRDefault="004301CF" w:rsidP="004301CF">
            <w:pPr>
              <w:spacing w:line="240" w:lineRule="auto"/>
              <w:ind w:right="229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садах и огородах люди собирают</w:t>
            </w:r>
            <w:r>
              <w:rPr>
                <w:sz w:val="28"/>
                <w:szCs w:val="28"/>
              </w:rPr>
              <w:t xml:space="preserve"> … </w:t>
            </w:r>
            <w:r w:rsidRPr="004301CF">
              <w:rPr>
                <w:i/>
                <w:sz w:val="28"/>
                <w:szCs w:val="28"/>
              </w:rPr>
              <w:t>(</w:t>
            </w:r>
            <w:r w:rsidRPr="004301CF">
              <w:rPr>
                <w:i/>
                <w:sz w:val="28"/>
                <w:szCs w:val="28"/>
              </w:rPr>
              <w:t>урожай</w:t>
            </w:r>
            <w:r w:rsidRPr="004301CF">
              <w:rPr>
                <w:i/>
                <w:sz w:val="28"/>
                <w:szCs w:val="28"/>
              </w:rPr>
              <w:t>).</w:t>
            </w:r>
            <w:r>
              <w:rPr>
                <w:sz w:val="28"/>
                <w:szCs w:val="28"/>
              </w:rPr>
              <w:t xml:space="preserve"> </w:t>
            </w:r>
          </w:p>
          <w:p w:rsidR="00CB4DE2" w:rsidRDefault="004301CF" w:rsidP="004301CF">
            <w:pPr>
              <w:spacing w:line="240" w:lineRule="auto"/>
              <w:ind w:right="229"/>
              <w:jc w:val="both"/>
            </w:pPr>
            <w:r>
              <w:rPr>
                <w:sz w:val="28"/>
                <w:szCs w:val="28"/>
              </w:rPr>
              <w:t>Люди надевают</w:t>
            </w:r>
            <w:r>
              <w:rPr>
                <w:sz w:val="28"/>
                <w:szCs w:val="28"/>
              </w:rPr>
              <w:t xml:space="preserve"> … </w:t>
            </w:r>
            <w:r>
              <w:rPr>
                <w:sz w:val="28"/>
                <w:szCs w:val="28"/>
              </w:rPr>
              <w:t xml:space="preserve"> </w:t>
            </w:r>
            <w:r w:rsidRPr="004301CF">
              <w:rPr>
                <w:i/>
                <w:sz w:val="28"/>
                <w:szCs w:val="28"/>
              </w:rPr>
              <w:t>(</w:t>
            </w:r>
            <w:r w:rsidRPr="004301CF">
              <w:rPr>
                <w:i/>
                <w:sz w:val="28"/>
                <w:szCs w:val="28"/>
              </w:rPr>
              <w:t>теплую одежду</w:t>
            </w:r>
            <w:r w:rsidRPr="004301CF">
              <w:rPr>
                <w:i/>
                <w:sz w:val="28"/>
                <w:szCs w:val="28"/>
              </w:rPr>
              <w:t>)</w:t>
            </w:r>
            <w:r w:rsidRPr="004301CF">
              <w:rPr>
                <w:i/>
                <w:sz w:val="28"/>
                <w:szCs w:val="28"/>
              </w:rPr>
              <w:t>.</w:t>
            </w:r>
            <w:r>
              <w:t xml:space="preserve"> </w:t>
            </w:r>
          </w:p>
        </w:tc>
        <w:tc>
          <w:tcPr>
            <w:tcW w:w="7513" w:type="dxa"/>
          </w:tcPr>
          <w:p w:rsidR="004301CF" w:rsidRDefault="004563CC" w:rsidP="00F56E67">
            <w:pPr>
              <w:spacing w:line="240" w:lineRule="auto"/>
              <w:ind w:left="126" w:right="414"/>
              <w:jc w:val="both"/>
              <w:rPr>
                <w:sz w:val="28"/>
                <w:szCs w:val="28"/>
              </w:rPr>
            </w:pPr>
            <w:r w:rsidRPr="004563CC">
              <w:rPr>
                <w:b/>
                <w:sz w:val="28"/>
                <w:szCs w:val="28"/>
              </w:rPr>
              <w:t xml:space="preserve">Задание </w:t>
            </w:r>
            <w:r w:rsidR="000D54B4">
              <w:rPr>
                <w:b/>
                <w:sz w:val="28"/>
                <w:szCs w:val="28"/>
              </w:rPr>
              <w:t>4</w:t>
            </w:r>
            <w:r w:rsidRPr="004563CC">
              <w:rPr>
                <w:b/>
                <w:sz w:val="28"/>
                <w:szCs w:val="28"/>
              </w:rPr>
              <w:t>.</w:t>
            </w:r>
            <w:r w:rsidRPr="004563CC">
              <w:rPr>
                <w:sz w:val="28"/>
                <w:szCs w:val="28"/>
              </w:rPr>
              <w:t xml:space="preserve"> </w:t>
            </w:r>
            <w:r w:rsidR="004301CF" w:rsidRPr="004563CC">
              <w:rPr>
                <w:b/>
                <w:sz w:val="28"/>
                <w:szCs w:val="28"/>
              </w:rPr>
              <w:t xml:space="preserve"> </w:t>
            </w:r>
            <w:r w:rsidR="004301CF" w:rsidRPr="004563CC">
              <w:rPr>
                <w:b/>
                <w:sz w:val="28"/>
                <w:szCs w:val="28"/>
              </w:rPr>
              <w:t>Игра «Назови ласково»</w:t>
            </w:r>
            <w:r w:rsidR="004301CF">
              <w:rPr>
                <w:b/>
                <w:sz w:val="28"/>
                <w:szCs w:val="28"/>
              </w:rPr>
              <w:t xml:space="preserve"> </w:t>
            </w:r>
            <w:r w:rsidR="004301CF" w:rsidRPr="008505F7">
              <w:rPr>
                <w:i/>
                <w:sz w:val="24"/>
                <w:szCs w:val="24"/>
              </w:rPr>
              <w:t xml:space="preserve">(словообразование существительных с помощью уменьшительно-ласкательных </w:t>
            </w:r>
            <w:proofErr w:type="gramStart"/>
            <w:r w:rsidR="004301CF" w:rsidRPr="008505F7">
              <w:rPr>
                <w:i/>
                <w:sz w:val="24"/>
                <w:szCs w:val="24"/>
              </w:rPr>
              <w:t>суффиксов)</w:t>
            </w:r>
            <w:r w:rsidR="004301CF">
              <w:rPr>
                <w:i/>
                <w:sz w:val="24"/>
                <w:szCs w:val="24"/>
              </w:rPr>
              <w:t xml:space="preserve">   </w:t>
            </w:r>
            <w:proofErr w:type="gramEnd"/>
            <w:r w:rsidR="004301CF">
              <w:rPr>
                <w:i/>
                <w:sz w:val="24"/>
                <w:szCs w:val="24"/>
              </w:rPr>
              <w:t xml:space="preserve">                                                                                                                          </w:t>
            </w:r>
            <w:r w:rsidR="004301CF">
              <w:rPr>
                <w:sz w:val="28"/>
                <w:szCs w:val="28"/>
              </w:rPr>
              <w:t>Дождь – дождик, ветер – ветерок, дерево</w:t>
            </w:r>
            <w:r w:rsidR="004301CF">
              <w:rPr>
                <w:sz w:val="28"/>
                <w:szCs w:val="28"/>
              </w:rPr>
              <w:t xml:space="preserve"> </w:t>
            </w:r>
            <w:r w:rsidR="004301CF">
              <w:rPr>
                <w:sz w:val="28"/>
                <w:szCs w:val="28"/>
              </w:rPr>
              <w:t xml:space="preserve">- деревце, лист – листик, туча – тучка, солнце – солнышко. </w:t>
            </w:r>
          </w:p>
          <w:p w:rsidR="007975E1" w:rsidRDefault="007975E1" w:rsidP="007975E1">
            <w:pPr>
              <w:spacing w:line="240" w:lineRule="auto"/>
              <w:ind w:left="126" w:right="414"/>
              <w:jc w:val="both"/>
              <w:rPr>
                <w:sz w:val="28"/>
                <w:szCs w:val="28"/>
              </w:rPr>
            </w:pPr>
            <w:r w:rsidRPr="004563CC">
              <w:rPr>
                <w:b/>
                <w:sz w:val="28"/>
                <w:szCs w:val="28"/>
              </w:rPr>
              <w:t xml:space="preserve">Задание </w:t>
            </w:r>
            <w:r>
              <w:rPr>
                <w:b/>
                <w:sz w:val="28"/>
                <w:szCs w:val="28"/>
              </w:rPr>
              <w:t>5</w:t>
            </w:r>
            <w:r w:rsidRPr="004563CC">
              <w:rPr>
                <w:b/>
                <w:sz w:val="28"/>
                <w:szCs w:val="28"/>
              </w:rPr>
              <w:t>.</w:t>
            </w:r>
            <w:r w:rsidRPr="004563CC">
              <w:rPr>
                <w:sz w:val="28"/>
                <w:szCs w:val="28"/>
              </w:rPr>
              <w:t xml:space="preserve"> </w:t>
            </w:r>
            <w:r w:rsidRPr="004563CC">
              <w:rPr>
                <w:b/>
                <w:sz w:val="28"/>
                <w:szCs w:val="28"/>
              </w:rPr>
              <w:t xml:space="preserve"> </w:t>
            </w:r>
            <w:r w:rsidRPr="007975E1">
              <w:rPr>
                <w:sz w:val="28"/>
                <w:szCs w:val="28"/>
              </w:rPr>
              <w:t>Обведи по точкам, р</w:t>
            </w:r>
            <w:r w:rsidRPr="007975E1">
              <w:rPr>
                <w:sz w:val="28"/>
                <w:szCs w:val="28"/>
              </w:rPr>
              <w:t>аскрась</w:t>
            </w:r>
            <w:r>
              <w:rPr>
                <w:sz w:val="28"/>
                <w:szCs w:val="28"/>
              </w:rPr>
              <w:t xml:space="preserve"> картинку.</w:t>
            </w:r>
            <w:bookmarkStart w:id="0" w:name="_GoBack"/>
            <w:bookmarkEnd w:id="0"/>
          </w:p>
          <w:p w:rsidR="007975E1" w:rsidRDefault="007975E1" w:rsidP="00F56E67">
            <w:pPr>
              <w:spacing w:line="240" w:lineRule="auto"/>
              <w:ind w:left="126" w:right="414"/>
              <w:jc w:val="both"/>
              <w:rPr>
                <w:sz w:val="28"/>
                <w:szCs w:val="28"/>
              </w:rPr>
            </w:pPr>
          </w:p>
          <w:p w:rsidR="007975E1" w:rsidRDefault="007975E1" w:rsidP="00F56E67">
            <w:pPr>
              <w:spacing w:line="240" w:lineRule="auto"/>
              <w:ind w:left="126" w:right="414"/>
              <w:jc w:val="both"/>
              <w:rPr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58240" behindDoc="1" locked="0" layoutInCell="1" allowOverlap="1" wp14:anchorId="0B388BD6" wp14:editId="135947D1">
                  <wp:simplePos x="0" y="0"/>
                  <wp:positionH relativeFrom="column">
                    <wp:posOffset>741045</wp:posOffset>
                  </wp:positionH>
                  <wp:positionV relativeFrom="paragraph">
                    <wp:posOffset>-183515</wp:posOffset>
                  </wp:positionV>
                  <wp:extent cx="3393440" cy="4476115"/>
                  <wp:effectExtent l="0" t="0" r="0" b="635"/>
                  <wp:wrapTight wrapText="bothSides">
                    <wp:wrapPolygon edited="0">
                      <wp:start x="0" y="0"/>
                      <wp:lineTo x="0" y="21511"/>
                      <wp:lineTo x="21463" y="21511"/>
                      <wp:lineTo x="21463" y="0"/>
                      <wp:lineTo x="0" y="0"/>
                    </wp:wrapPolygon>
                  </wp:wrapTight>
                  <wp:docPr id="6" name="Рисунок 6" descr="https://i.pinimg.com/originals/74/23/28/742328cc14fdd0fde90264ca49c24b9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s://i.pinimg.com/originals/74/23/28/742328cc14fdd0fde90264ca49c24b94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5">
                                    <a14:imgEffect>
                                      <a14:brightnessContrast bright="20000" contras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216" t="4046" r="3504" b="4746"/>
                          <a:stretch/>
                        </pic:blipFill>
                        <pic:spPr bwMode="auto">
                          <a:xfrm>
                            <a:off x="0" y="0"/>
                            <a:ext cx="3393440" cy="44761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7975E1" w:rsidRDefault="007975E1" w:rsidP="00F56E67">
            <w:pPr>
              <w:spacing w:line="240" w:lineRule="auto"/>
              <w:ind w:left="126" w:right="414"/>
              <w:jc w:val="both"/>
              <w:rPr>
                <w:sz w:val="28"/>
                <w:szCs w:val="28"/>
              </w:rPr>
            </w:pPr>
          </w:p>
          <w:p w:rsidR="00DC56E4" w:rsidRPr="00F56E67" w:rsidRDefault="007975E1" w:rsidP="007975E1">
            <w:pPr>
              <w:spacing w:line="240" w:lineRule="auto"/>
              <w:ind w:left="126" w:right="414"/>
              <w:jc w:val="both"/>
              <w:rPr>
                <w:i/>
                <w:sz w:val="28"/>
                <w:szCs w:val="28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inline distT="0" distB="0" distL="0" distR="0" wp14:anchorId="1707A0CB" wp14:editId="1AB046F1">
                      <wp:extent cx="302260" cy="302260"/>
                      <wp:effectExtent l="0" t="0" r="0" b="0"/>
                      <wp:docPr id="4" name="Прямоугольник 4" descr="https://ricynok.ru/foto/651/solntse_po_tochkam_2.webp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2260" cy="3022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73E85F1" id="Прямоугольник 4" o:spid="_x0000_s1026" alt="https://ricynok.ru/foto/651/solntse_po_tochkam_2.webp" style="width:23.8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kR3MBQMAAAYGAAAOAAAAZHJzL2Uyb0RvYy54bWysVM1u1DAQviPxDpbv2fw0u91EzVZlfxBS&#10;gUqFc+VNnI3VxA62t2lBSEhckXgEHoIL4qfPkH0jxs7udre9ICCHyJ6xv/lm5vMcHV9XJbqiUjHB&#10;E+z3PIwoT0XG+CLBr1/NnCFGShOekVJwmuAbqvDx6PGjo6aOaSAKUWZUIgDhKm7qBBda17HrqrSg&#10;FVE9UVMOzlzIimjYyoWbSdIAelW6gecN3EbIrJYipUqBddI58cji5zlN9cs8V1SjMsHATdu/tP+5&#10;+bujIxIvJKkLlq5pkL9gURHGIegWakI0QUvJHkBVLJVCiVz3UlG5Is9ZSm0OkI3v3cvmvCA1tblA&#10;cVS9LZP6f7Dpi6sziViW4BAjTipoUftl9WH1uf3Z3q4+tl/b2/bH6lP7q/3WfkdwJqMqhfqZPilo&#10;lGTpDReXPbl0c6GFO+j7rhIl14pe1OJCi7S4JNVF0GvovDbVbuAaBD2vz6Spl6pPRXqpEBfjgvAF&#10;PVE19AyUBGw2JilFU1CSQdq+gXD3MMxGARqaN89FBvzJUgvbi+tcViYGVBld25bfbFtOrzVKwXjg&#10;BcEAhJGCa702EUi8uVxLpZ9SUSGzSLAEdhacXJ0q3R3dHDGxuJixsgQ7iUu+ZwDMzgKh4arxGRJW&#10;JO8iL5oOp8PQCYPB1Am9ycQ5mY1DZzDzD/uTg8l4PPHfm7h+GBcsyyg3YTaC9cM/E8T66XRS20oW&#10;2sUyA2coKbmYj0uJrgg8mJn9bMnBc3fM3adh6wW53EvJD0LvSRA5s8Hw0AlnYd+JDr2h4/nRk2jg&#10;hVE4me2ndMo4/feUUJPgqB/0bZd2SN/LzbPfw9xIXDENI6lkVYKH20MkNgqc8sy2VhNWduudUhj6&#10;d6WAdm8abfVqJNqpfy6yG5CrFCAnUB4MT1gUQr7FqIFBlGD1Zkkkxah8xkHykR+GZnLZTdg/DGAj&#10;dz3zXQ/hKUAlWGPULce6m3bLWrJFAZF8WxguTuCZ5MxK2DyhjtX6ccGwsZmsB6OZZrt7e+pufI9+&#10;AwAA//8DAFBLAwQUAAYACAAAACEAAp1VeNkAAAADAQAADwAAAGRycy9kb3ducmV2LnhtbEyPQUvD&#10;QBCF74L/YRnBi9iNIlViNkUKYhGhNNWep9kxCWZn0+w2if/eUQ96mcfwhve+yRaTa9VAfWg8G7ia&#10;JaCIS28brgy8bh8v70CFiGyx9UwGPinAIj89yTC1fuQNDUWslIRwSNFAHWOXah3KmhyGme+IxXv3&#10;vcMoa19p2+Mo4a7V10ky1w4bloYaO1rWVH4UR2dgLNfDbvvypNcXu5Xnw+qwLN6ejTk/mx7uQUWa&#10;4t8xfOMLOuTCtPdHtkG1BuSR+DPFu7mdg9r/qs4z/Z89/wIAAP//AwBQSwECLQAUAAYACAAAACEA&#10;toM4kv4AAADhAQAAEwAAAAAAAAAAAAAAAAAAAAAAW0NvbnRlbnRfVHlwZXNdLnhtbFBLAQItABQA&#10;BgAIAAAAIQA4/SH/1gAAAJQBAAALAAAAAAAAAAAAAAAAAC8BAABfcmVscy8ucmVsc1BLAQItABQA&#10;BgAIAAAAIQBhkR3MBQMAAAYGAAAOAAAAAAAAAAAAAAAAAC4CAABkcnMvZTJvRG9jLnhtbFBLAQIt&#10;ABQABgAIAAAAIQACnVV42QAAAAMBAAAPAAAAAAAAAAAAAAAAAF8FAABkcnMvZG93bnJldi54bWxQ&#10;SwUGAAAAAAQABADzAAAAZQYAAAAA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</w:tr>
    </w:tbl>
    <w:p w:rsidR="003450DA" w:rsidRDefault="003450DA" w:rsidP="00F56E67">
      <w:pPr>
        <w:ind w:right="372"/>
      </w:pPr>
    </w:p>
    <w:sectPr w:rsidR="003450DA" w:rsidSect="00F56E67">
      <w:pgSz w:w="16838" w:h="11906" w:orient="landscape"/>
      <w:pgMar w:top="426" w:right="1245" w:bottom="1418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32B"/>
    <w:rsid w:val="0006009F"/>
    <w:rsid w:val="000D54B4"/>
    <w:rsid w:val="002B58AE"/>
    <w:rsid w:val="0032128A"/>
    <w:rsid w:val="003450DA"/>
    <w:rsid w:val="004301CF"/>
    <w:rsid w:val="004563CC"/>
    <w:rsid w:val="00550AF8"/>
    <w:rsid w:val="007975E1"/>
    <w:rsid w:val="008505F7"/>
    <w:rsid w:val="008A55AD"/>
    <w:rsid w:val="008E36BF"/>
    <w:rsid w:val="00A02025"/>
    <w:rsid w:val="00BB6DD4"/>
    <w:rsid w:val="00CB4DE2"/>
    <w:rsid w:val="00DA432B"/>
    <w:rsid w:val="00DC56E4"/>
    <w:rsid w:val="00EE6073"/>
    <w:rsid w:val="00EF6A41"/>
    <w:rsid w:val="00F56E67"/>
    <w:rsid w:val="00FF1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F0A33F"/>
  <w15:chartTrackingRefBased/>
  <w15:docId w15:val="{C45A12CD-2162-482C-8660-6FDDC65F8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432B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B4D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4563C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186</Words>
  <Characters>1064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2024-10-27T16:42:00Z</dcterms:created>
  <dcterms:modified xsi:type="dcterms:W3CDTF">2024-10-27T17:42:00Z</dcterms:modified>
</cp:coreProperties>
</file>